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9B" w:rsidRPr="00B02B4B" w:rsidRDefault="00B02B4B" w:rsidP="00CC1F9B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4831080</wp:posOffset>
            </wp:positionV>
            <wp:extent cx="5120640" cy="3056890"/>
            <wp:effectExtent l="0" t="0" r="381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3489960</wp:posOffset>
            </wp:positionV>
            <wp:extent cx="5102860" cy="1633855"/>
            <wp:effectExtent l="0" t="0" r="2540" b="444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411480</wp:posOffset>
            </wp:positionV>
            <wp:extent cx="5102860" cy="3032760"/>
            <wp:effectExtent l="0" t="0" r="254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F9B" w:rsidRPr="00B02B4B">
        <w:rPr>
          <w:rFonts w:ascii="Arial" w:hAnsi="Arial" w:cs="Arial"/>
          <w:sz w:val="28"/>
          <w:szCs w:val="28"/>
          <w:u w:val="single"/>
        </w:rPr>
        <w:t>O’clock and half past times</w:t>
      </w:r>
    </w:p>
    <w:p w:rsidR="00CC1F9B" w:rsidRPr="00B02B4B" w:rsidRDefault="00CC1F9B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176BBDC2" wp14:editId="1B5B8821">
            <wp:extent cx="5135880" cy="1638024"/>
            <wp:effectExtent l="0" t="0" r="762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9845" cy="165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F9B" w:rsidRPr="00B02B4B" w:rsidSect="00635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2C"/>
    <w:rsid w:val="00194A4E"/>
    <w:rsid w:val="002213A9"/>
    <w:rsid w:val="004342C0"/>
    <w:rsid w:val="00635A2C"/>
    <w:rsid w:val="0073699D"/>
    <w:rsid w:val="00966871"/>
    <w:rsid w:val="00B02B4B"/>
    <w:rsid w:val="00B05811"/>
    <w:rsid w:val="00B81068"/>
    <w:rsid w:val="00C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1E3"/>
  <w15:chartTrackingRefBased/>
  <w15:docId w15:val="{681400F1-CE4C-4CA3-925E-DD3891D7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0666-8479-4642-B864-474F0654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2</cp:revision>
  <dcterms:created xsi:type="dcterms:W3CDTF">2021-01-12T11:34:00Z</dcterms:created>
  <dcterms:modified xsi:type="dcterms:W3CDTF">2021-01-12T11:34:00Z</dcterms:modified>
</cp:coreProperties>
</file>