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5CA6" w14:textId="762B203B" w:rsidR="0087021C" w:rsidRDefault="0087021C">
      <w:r>
        <w:t>Orange and yellow Tuesday 9.2.21</w:t>
      </w:r>
    </w:p>
    <w:p w14:paraId="6F806F8B" w14:textId="2A89992B" w:rsidR="0087021C" w:rsidRDefault="0087021C">
      <w:r>
        <w:t>Read this and underline all the words with the ‘</w:t>
      </w:r>
      <w:proofErr w:type="spellStart"/>
      <w:r>
        <w:t>ir</w:t>
      </w:r>
      <w:proofErr w:type="spellEnd"/>
      <w:r>
        <w:t xml:space="preserve">’ sound. </w:t>
      </w:r>
    </w:p>
    <w:p w14:paraId="7BC5CACD" w14:textId="50822196" w:rsidR="0087021C" w:rsidRDefault="0087021C">
      <w:r>
        <w:rPr>
          <w:noProof/>
        </w:rPr>
        <w:drawing>
          <wp:inline distT="0" distB="0" distL="0" distR="0" wp14:anchorId="2B4F6231" wp14:editId="2CD97712">
            <wp:extent cx="9326880" cy="5693171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174" cy="56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21C" w:rsidSect="00870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1C"/>
    <w:rsid w:val="0087021C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4496"/>
  <w15:chartTrackingRefBased/>
  <w15:docId w15:val="{BC834789-E6A9-4ACD-BB70-1D5988F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2021-01-31T13:51:00Z</dcterms:created>
  <dcterms:modified xsi:type="dcterms:W3CDTF">2021-01-31T13:52:00Z</dcterms:modified>
</cp:coreProperties>
</file>